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71" w:rsidRPr="00C65371" w:rsidRDefault="00511A1E" w:rsidP="00C65371">
      <w:pPr>
        <w:rPr>
          <w:rFonts w:ascii="Times New Roman" w:hAnsi="Times New Roman"/>
          <w:b/>
          <w:sz w:val="24"/>
          <w:szCs w:val="24"/>
        </w:rPr>
      </w:pPr>
      <w:bookmarkStart w:id="0" w:name="_GoBack"/>
      <w:bookmarkEnd w:id="0"/>
      <w:r w:rsidRPr="00511A1E">
        <w:rPr>
          <w:rFonts w:ascii="Times New Roman" w:hAnsi="Times New Roman"/>
          <w:b/>
          <w:sz w:val="24"/>
          <w:szCs w:val="24"/>
        </w:rPr>
        <w:t xml:space="preserve">FAST Query for Reviewing PCard Charges associated with a Travel Request </w:t>
      </w:r>
      <w:r w:rsidR="00C65371" w:rsidRPr="00C65371">
        <w:rPr>
          <w:rFonts w:ascii="Times New Roman" w:hAnsi="Times New Roman"/>
          <w:b/>
          <w:sz w:val="24"/>
          <w:szCs w:val="24"/>
        </w:rPr>
        <w:t xml:space="preserve">– Sent </w:t>
      </w:r>
      <w:r w:rsidR="00AA34DB">
        <w:rPr>
          <w:rFonts w:ascii="Times New Roman" w:hAnsi="Times New Roman"/>
          <w:b/>
          <w:sz w:val="24"/>
          <w:szCs w:val="24"/>
        </w:rPr>
        <w:t xml:space="preserve">on Travel </w:t>
      </w:r>
      <w:proofErr w:type="spellStart"/>
      <w:r w:rsidR="00AA34DB">
        <w:rPr>
          <w:rFonts w:ascii="Times New Roman" w:hAnsi="Times New Roman"/>
          <w:b/>
          <w:sz w:val="24"/>
          <w:szCs w:val="24"/>
        </w:rPr>
        <w:t>L</w:t>
      </w:r>
      <w:r w:rsidR="00C65371" w:rsidRPr="00C65371">
        <w:rPr>
          <w:rFonts w:ascii="Times New Roman" w:hAnsi="Times New Roman"/>
          <w:b/>
          <w:sz w:val="24"/>
          <w:szCs w:val="24"/>
        </w:rPr>
        <w:t>istServ</w:t>
      </w:r>
      <w:proofErr w:type="spellEnd"/>
      <w:r w:rsidR="00C65371" w:rsidRPr="00C65371">
        <w:rPr>
          <w:rFonts w:ascii="Times New Roman" w:hAnsi="Times New Roman"/>
          <w:b/>
          <w:sz w:val="24"/>
          <w:szCs w:val="24"/>
        </w:rPr>
        <w:t xml:space="preserve"> on </w:t>
      </w:r>
      <w:r>
        <w:rPr>
          <w:rFonts w:ascii="Times New Roman" w:hAnsi="Times New Roman"/>
          <w:b/>
          <w:sz w:val="24"/>
          <w:szCs w:val="24"/>
        </w:rPr>
        <w:t>03/02</w:t>
      </w:r>
      <w:r w:rsidR="00C65371" w:rsidRPr="00C65371">
        <w:rPr>
          <w:rFonts w:ascii="Times New Roman" w:hAnsi="Times New Roman"/>
          <w:b/>
          <w:sz w:val="24"/>
          <w:szCs w:val="24"/>
        </w:rPr>
        <w:t>/2018</w:t>
      </w:r>
    </w:p>
    <w:p w:rsidR="00C65371" w:rsidRDefault="00C65371" w:rsidP="00C65371">
      <w:pPr>
        <w:rPr>
          <w:rFonts w:ascii="Times New Roman" w:hAnsi="Times New Roman"/>
          <w:sz w:val="24"/>
          <w:szCs w:val="24"/>
        </w:rPr>
      </w:pPr>
    </w:p>
    <w:p w:rsidR="00B176ED" w:rsidRPr="00B176ED" w:rsidRDefault="00B176ED" w:rsidP="00B176ED">
      <w:pPr>
        <w:rPr>
          <w:rFonts w:ascii="Times New Roman" w:eastAsia="Calibri" w:hAnsi="Times New Roman"/>
          <w:sz w:val="24"/>
          <w:szCs w:val="24"/>
        </w:rPr>
      </w:pPr>
      <w:r w:rsidRPr="00B176ED">
        <w:rPr>
          <w:rFonts w:ascii="Times New Roman" w:eastAsia="Calibri" w:hAnsi="Times New Roman"/>
          <w:sz w:val="24"/>
          <w:szCs w:val="24"/>
        </w:rPr>
        <w:t>As an ongoing effort to provide better tools to Travel system users, a new query has been developed in FAST to assist Departments to validate that all PCard charges are accurately associated with the right Travel Request prior to starting the process of creating the expense report.</w:t>
      </w:r>
    </w:p>
    <w:p w:rsidR="00B176ED" w:rsidRPr="00B176ED" w:rsidRDefault="00B176ED" w:rsidP="00B176ED">
      <w:pPr>
        <w:rPr>
          <w:rFonts w:ascii="Times New Roman" w:eastAsia="Calibri" w:hAnsi="Times New Roman"/>
          <w:sz w:val="24"/>
          <w:szCs w:val="24"/>
        </w:rPr>
      </w:pPr>
    </w:p>
    <w:p w:rsidR="00B176ED" w:rsidRPr="00B176ED" w:rsidRDefault="00B176ED" w:rsidP="00B176ED">
      <w:pPr>
        <w:rPr>
          <w:rFonts w:ascii="Times New Roman" w:eastAsia="Calibri" w:hAnsi="Times New Roman"/>
          <w:sz w:val="24"/>
          <w:szCs w:val="24"/>
        </w:rPr>
      </w:pPr>
      <w:r w:rsidRPr="00B176ED">
        <w:rPr>
          <w:rFonts w:ascii="Times New Roman" w:eastAsia="Calibri" w:hAnsi="Times New Roman"/>
          <w:sz w:val="24"/>
          <w:szCs w:val="24"/>
        </w:rPr>
        <w:t>U_TRAVEL_PCARD_BY_APPIANTRNBR</w:t>
      </w:r>
    </w:p>
    <w:p w:rsidR="00B176ED" w:rsidRPr="00B176ED" w:rsidRDefault="00B176ED" w:rsidP="00B176ED">
      <w:pPr>
        <w:rPr>
          <w:rFonts w:ascii="Times New Roman" w:eastAsia="Calibri" w:hAnsi="Times New Roman"/>
          <w:sz w:val="24"/>
          <w:szCs w:val="24"/>
        </w:rPr>
      </w:pPr>
    </w:p>
    <w:p w:rsidR="00B176ED" w:rsidRPr="00B176ED" w:rsidRDefault="00B176ED" w:rsidP="00B176ED">
      <w:pPr>
        <w:rPr>
          <w:rFonts w:ascii="Times New Roman" w:eastAsia="Calibri" w:hAnsi="Times New Roman"/>
          <w:sz w:val="24"/>
          <w:szCs w:val="24"/>
        </w:rPr>
      </w:pPr>
      <w:r w:rsidRPr="00B176ED">
        <w:rPr>
          <w:rFonts w:ascii="Times New Roman" w:eastAsia="Calibri" w:hAnsi="Times New Roman"/>
          <w:sz w:val="24"/>
          <w:szCs w:val="24"/>
        </w:rPr>
        <w:t xml:space="preserve">If any changes need to be made, you must access the PCard charge that is in a ‘closed’ status and make the changes. For help with PCard charge reconciliation you can visit the </w:t>
      </w:r>
      <w:hyperlink r:id="rId4" w:history="1">
        <w:r w:rsidRPr="00B176ED">
          <w:rPr>
            <w:rFonts w:ascii="Times New Roman" w:eastAsia="Calibri" w:hAnsi="Times New Roman"/>
            <w:color w:val="0563C1"/>
            <w:sz w:val="24"/>
            <w:szCs w:val="24"/>
            <w:u w:val="single"/>
          </w:rPr>
          <w:t>PCard Travel Information</w:t>
        </w:r>
      </w:hyperlink>
      <w:r w:rsidRPr="00B176ED">
        <w:rPr>
          <w:rFonts w:ascii="Times New Roman" w:eastAsia="Calibri" w:hAnsi="Times New Roman"/>
          <w:sz w:val="24"/>
          <w:szCs w:val="24"/>
        </w:rPr>
        <w:t xml:space="preserve"> page or contact </w:t>
      </w:r>
      <w:hyperlink r:id="rId5" w:history="1">
        <w:r w:rsidRPr="00B176ED">
          <w:rPr>
            <w:rFonts w:ascii="Times New Roman" w:eastAsia="Calibri" w:hAnsi="Times New Roman"/>
            <w:color w:val="0563C1"/>
            <w:sz w:val="24"/>
            <w:szCs w:val="24"/>
            <w:u w:val="single"/>
          </w:rPr>
          <w:t>pcard@usf.edu</w:t>
        </w:r>
      </w:hyperlink>
      <w:r w:rsidRPr="00B176ED">
        <w:rPr>
          <w:rFonts w:ascii="Times New Roman" w:eastAsia="Calibri" w:hAnsi="Times New Roman"/>
          <w:sz w:val="24"/>
          <w:szCs w:val="24"/>
        </w:rPr>
        <w:t xml:space="preserve"> </w:t>
      </w:r>
    </w:p>
    <w:p w:rsidR="00B176ED" w:rsidRPr="00B176ED" w:rsidRDefault="00B176ED" w:rsidP="00B176ED">
      <w:pPr>
        <w:rPr>
          <w:rFonts w:ascii="Times New Roman" w:eastAsia="Calibri" w:hAnsi="Times New Roman"/>
          <w:sz w:val="24"/>
          <w:szCs w:val="24"/>
        </w:rPr>
      </w:pPr>
    </w:p>
    <w:p w:rsidR="00B176ED" w:rsidRPr="00B176ED" w:rsidRDefault="00B176ED" w:rsidP="00B176ED">
      <w:pPr>
        <w:spacing w:after="200" w:line="276" w:lineRule="auto"/>
        <w:rPr>
          <w:rFonts w:eastAsia="Calibri"/>
        </w:rPr>
      </w:pPr>
      <w:r w:rsidRPr="00B176ED">
        <w:rPr>
          <w:rFonts w:ascii="Times New Roman" w:eastAsia="Calibri" w:hAnsi="Times New Roman"/>
          <w:sz w:val="24"/>
          <w:szCs w:val="24"/>
        </w:rPr>
        <w:t xml:space="preserve">For any other questions, please contact our Travel Help Desk </w:t>
      </w:r>
      <w:hyperlink r:id="rId6" w:history="1">
        <w:r w:rsidRPr="00B176ED">
          <w:rPr>
            <w:rFonts w:ascii="Times New Roman" w:eastAsia="Calibri" w:hAnsi="Times New Roman"/>
            <w:color w:val="0563C1"/>
            <w:sz w:val="24"/>
            <w:szCs w:val="24"/>
            <w:u w:val="single"/>
          </w:rPr>
          <w:t>travelhelp@usf.edu</w:t>
        </w:r>
      </w:hyperlink>
    </w:p>
    <w:p w:rsidR="00B176ED" w:rsidRDefault="00B176ED" w:rsidP="00C65371">
      <w:pPr>
        <w:rPr>
          <w:rFonts w:ascii="Times New Roman" w:hAnsi="Times New Roman"/>
          <w:sz w:val="24"/>
          <w:szCs w:val="24"/>
        </w:rPr>
      </w:pPr>
    </w:p>
    <w:sectPr w:rsidR="00B1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1"/>
    <w:rsid w:val="0025647E"/>
    <w:rsid w:val="0034332E"/>
    <w:rsid w:val="00511A1E"/>
    <w:rsid w:val="00AA34DB"/>
    <w:rsid w:val="00B176ED"/>
    <w:rsid w:val="00C6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A95E-A12F-4ED2-A140-D1D0BEC8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3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863">
      <w:bodyDiv w:val="1"/>
      <w:marLeft w:val="0"/>
      <w:marRight w:val="0"/>
      <w:marTop w:val="0"/>
      <w:marBottom w:val="0"/>
      <w:divBdr>
        <w:top w:val="none" w:sz="0" w:space="0" w:color="auto"/>
        <w:left w:val="none" w:sz="0" w:space="0" w:color="auto"/>
        <w:bottom w:val="none" w:sz="0" w:space="0" w:color="auto"/>
        <w:right w:val="none" w:sz="0" w:space="0" w:color="auto"/>
      </w:divBdr>
    </w:div>
    <w:div w:id="9041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velhelp@usf.edu" TargetMode="External"/><Relationship Id="rId5" Type="http://schemas.openxmlformats.org/officeDocument/2006/relationships/hyperlink" Target="mailto:pcard@usf.edu" TargetMode="External"/><Relationship Id="rId4" Type="http://schemas.openxmlformats.org/officeDocument/2006/relationships/hyperlink" Target="http://www.usf.edu/business-finance/purchasing/staff-procedures/usf-pcard/pur-pcard-trav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2018-03-30T17:16:00Z</dcterms:created>
  <dcterms:modified xsi:type="dcterms:W3CDTF">2018-03-30T17:16:00Z</dcterms:modified>
</cp:coreProperties>
</file>